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819" w:rsidRPr="00FD3D64" w:rsidRDefault="007E7819" w:rsidP="007E78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FD3D64">
        <w:rPr>
          <w:rFonts w:ascii="Times New Roman" w:hAnsi="Times New Roman" w:cs="Times New Roman"/>
          <w:sz w:val="24"/>
          <w:szCs w:val="28"/>
        </w:rPr>
        <w:t xml:space="preserve">Утверждаю директор школы </w:t>
      </w:r>
    </w:p>
    <w:p w:rsidR="007E7819" w:rsidRPr="00FD3D64" w:rsidRDefault="007E7819" w:rsidP="007E78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r w:rsidRPr="00FD3D64">
        <w:rPr>
          <w:rFonts w:ascii="Times New Roman" w:hAnsi="Times New Roman" w:cs="Times New Roman"/>
          <w:sz w:val="24"/>
          <w:szCs w:val="28"/>
        </w:rPr>
        <w:t>МБОУ «</w:t>
      </w:r>
      <w:proofErr w:type="spellStart"/>
      <w:r w:rsidRPr="00FD3D64">
        <w:rPr>
          <w:rFonts w:ascii="Times New Roman" w:hAnsi="Times New Roman" w:cs="Times New Roman"/>
          <w:sz w:val="24"/>
          <w:szCs w:val="28"/>
        </w:rPr>
        <w:t>Уразаевская</w:t>
      </w:r>
      <w:proofErr w:type="spellEnd"/>
      <w:r w:rsidRPr="00FD3D64">
        <w:rPr>
          <w:rFonts w:ascii="Times New Roman" w:hAnsi="Times New Roman" w:cs="Times New Roman"/>
          <w:sz w:val="24"/>
          <w:szCs w:val="28"/>
        </w:rPr>
        <w:t xml:space="preserve"> ООШ» </w:t>
      </w:r>
    </w:p>
    <w:p w:rsidR="00000000" w:rsidRPr="00FD3D64" w:rsidRDefault="00FD3D64" w:rsidP="007E781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_______</w:t>
      </w:r>
      <w:r w:rsidR="007E7819" w:rsidRPr="00FD3D64">
        <w:rPr>
          <w:rFonts w:ascii="Times New Roman" w:hAnsi="Times New Roman" w:cs="Times New Roman"/>
          <w:sz w:val="24"/>
          <w:szCs w:val="28"/>
        </w:rPr>
        <w:t>Г.С.Шаймарданова</w:t>
      </w:r>
      <w:proofErr w:type="spellEnd"/>
    </w:p>
    <w:p w:rsidR="00FD3D64" w:rsidRDefault="00FD3D64" w:rsidP="00FD3D6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D3D64" w:rsidRDefault="00FD3D64" w:rsidP="00FD3D64">
      <w:pPr>
        <w:jc w:val="center"/>
        <w:rPr>
          <w:b/>
        </w:rPr>
      </w:pPr>
    </w:p>
    <w:p w:rsidR="00FD3D64" w:rsidRPr="00FD3D64" w:rsidRDefault="00FD3D64" w:rsidP="00FD3D64">
      <w:pPr>
        <w:jc w:val="center"/>
      </w:pPr>
    </w:p>
    <w:p w:rsidR="00FD3D64" w:rsidRPr="00FD3D64" w:rsidRDefault="00FD3D64" w:rsidP="00FD3D6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FD3D64">
        <w:rPr>
          <w:rFonts w:ascii="Times New Roman" w:hAnsi="Times New Roman" w:cs="Times New Roman"/>
          <w:b/>
          <w:sz w:val="36"/>
        </w:rPr>
        <w:t xml:space="preserve">План работы отряда Юных пожарных «Кызыл </w:t>
      </w:r>
      <w:r w:rsidRPr="00FD3D64">
        <w:rPr>
          <w:rFonts w:ascii="Times New Roman" w:hAnsi="Times New Roman" w:cs="Times New Roman"/>
          <w:b/>
          <w:sz w:val="36"/>
          <w:lang w:val="tt-RU"/>
        </w:rPr>
        <w:t>әтәч</w:t>
      </w:r>
      <w:r w:rsidRPr="00FD3D64">
        <w:rPr>
          <w:rFonts w:ascii="Times New Roman" w:hAnsi="Times New Roman" w:cs="Times New Roman"/>
          <w:b/>
          <w:sz w:val="36"/>
        </w:rPr>
        <w:t>»</w:t>
      </w:r>
    </w:p>
    <w:p w:rsidR="00FD3D64" w:rsidRPr="00FD3D64" w:rsidRDefault="00FD3D64" w:rsidP="00FD3D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4"/>
          <w:lang w:val="tt-RU"/>
        </w:rPr>
      </w:pPr>
      <w:r w:rsidRPr="00FD3D64">
        <w:rPr>
          <w:rFonts w:ascii="Times New Roman" w:hAnsi="Times New Roman" w:cs="Times New Roman"/>
          <w:b/>
          <w:sz w:val="40"/>
          <w:szCs w:val="24"/>
        </w:rPr>
        <w:t>на 201</w:t>
      </w:r>
      <w:r w:rsidRPr="00FD3D64">
        <w:rPr>
          <w:rFonts w:ascii="Times New Roman" w:hAnsi="Times New Roman" w:cs="Times New Roman"/>
          <w:b/>
          <w:sz w:val="40"/>
          <w:szCs w:val="24"/>
          <w:lang w:val="tt-RU"/>
        </w:rPr>
        <w:t>6</w:t>
      </w:r>
      <w:r w:rsidRPr="00FD3D64">
        <w:rPr>
          <w:rFonts w:ascii="Times New Roman" w:hAnsi="Times New Roman" w:cs="Times New Roman"/>
          <w:b/>
          <w:sz w:val="40"/>
          <w:szCs w:val="24"/>
        </w:rPr>
        <w:t>-201</w:t>
      </w:r>
      <w:r w:rsidRPr="00FD3D64">
        <w:rPr>
          <w:rFonts w:ascii="Times New Roman" w:hAnsi="Times New Roman" w:cs="Times New Roman"/>
          <w:b/>
          <w:sz w:val="40"/>
          <w:szCs w:val="24"/>
          <w:lang w:val="tt-RU"/>
        </w:rPr>
        <w:t>7</w:t>
      </w:r>
      <w:r w:rsidRPr="00FD3D64">
        <w:rPr>
          <w:rFonts w:ascii="Times New Roman" w:hAnsi="Times New Roman" w:cs="Times New Roman"/>
          <w:b/>
          <w:sz w:val="40"/>
          <w:szCs w:val="24"/>
        </w:rPr>
        <w:t xml:space="preserve"> </w:t>
      </w:r>
      <w:r w:rsidRPr="00FD3D64">
        <w:rPr>
          <w:rFonts w:ascii="Times New Roman" w:hAnsi="Times New Roman" w:cs="Times New Roman"/>
          <w:b/>
          <w:sz w:val="40"/>
          <w:szCs w:val="24"/>
          <w:lang w:val="tt-RU"/>
        </w:rPr>
        <w:t>учебный год.</w:t>
      </w:r>
    </w:p>
    <w:p w:rsidR="00FD3D64" w:rsidRPr="00FD3D64" w:rsidRDefault="00FD3D64" w:rsidP="00FD3D6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D3D64" w:rsidRPr="00FD3D64" w:rsidRDefault="00FD3D64" w:rsidP="007E781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093"/>
        <w:gridCol w:w="4287"/>
        <w:gridCol w:w="3191"/>
      </w:tblGrid>
      <w:tr w:rsidR="007E7819" w:rsidRPr="00FD3D64" w:rsidTr="00FD3D64">
        <w:tc>
          <w:tcPr>
            <w:tcW w:w="2093" w:type="dxa"/>
          </w:tcPr>
          <w:p w:rsidR="007E7819" w:rsidRPr="00FD3D64" w:rsidRDefault="007E7819" w:rsidP="00FD3D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4287" w:type="dxa"/>
          </w:tcPr>
          <w:p w:rsidR="007E7819" w:rsidRPr="00FD3D64" w:rsidRDefault="00FD3D64" w:rsidP="00FD3D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 w:rsidR="007E7819" w:rsidRPr="00FD3D64">
              <w:rPr>
                <w:rFonts w:ascii="Times New Roman" w:hAnsi="Times New Roman" w:cs="Times New Roman"/>
                <w:b/>
                <w:sz w:val="28"/>
                <w:szCs w:val="28"/>
              </w:rPr>
              <w:t>ероприятие</w:t>
            </w:r>
            <w:proofErr w:type="spellEnd"/>
          </w:p>
        </w:tc>
        <w:tc>
          <w:tcPr>
            <w:tcW w:w="3191" w:type="dxa"/>
          </w:tcPr>
          <w:p w:rsidR="007E7819" w:rsidRPr="00FD3D64" w:rsidRDefault="00FD3D64" w:rsidP="00FD3D6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</w:t>
            </w:r>
            <w:r w:rsidR="007E7819" w:rsidRPr="00FD3D64">
              <w:rPr>
                <w:rFonts w:ascii="Times New Roman" w:hAnsi="Times New Roman" w:cs="Times New Roman"/>
                <w:b/>
                <w:sz w:val="28"/>
                <w:szCs w:val="28"/>
              </w:rPr>
              <w:t>тветственные</w:t>
            </w:r>
          </w:p>
        </w:tc>
      </w:tr>
      <w:tr w:rsidR="007E7819" w:rsidRPr="00FD3D64" w:rsidTr="00FD3D64">
        <w:tc>
          <w:tcPr>
            <w:tcW w:w="2093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4287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-Создание отряда ЮП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Планирование работы ОЮП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- -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учебной тревоги - </w:t>
            </w:r>
          </w:p>
        </w:tc>
        <w:tc>
          <w:tcPr>
            <w:tcW w:w="3191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Зам.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А.Х.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</w:tc>
      </w:tr>
      <w:tr w:rsidR="007E7819" w:rsidRPr="00FD3D64" w:rsidTr="00FD3D64">
        <w:tc>
          <w:tcPr>
            <w:tcW w:w="2093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4287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линейки по противопожарной безопасности (1-9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3191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А.Х.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E7819" w:rsidRPr="00FD3D64" w:rsidTr="00FD3D64">
        <w:tc>
          <w:tcPr>
            <w:tcW w:w="2093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4287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Беседа по ТБ «Опасные факторы пожара»</w:t>
            </w:r>
          </w:p>
        </w:tc>
        <w:tc>
          <w:tcPr>
            <w:tcW w:w="3191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., учитель ОБЖ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Гимазов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Н.Ф.</w:t>
            </w:r>
          </w:p>
        </w:tc>
      </w:tr>
      <w:tr w:rsidR="007E7819" w:rsidRPr="00FD3D64" w:rsidTr="00FD3D64">
        <w:tc>
          <w:tcPr>
            <w:tcW w:w="2093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4287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Информационный час «История пожарного дела»</w:t>
            </w:r>
          </w:p>
        </w:tc>
        <w:tc>
          <w:tcPr>
            <w:tcW w:w="3191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А.Х.Саетова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7E7819" w:rsidRPr="00FD3D64" w:rsidTr="00FD3D64">
        <w:tc>
          <w:tcPr>
            <w:tcW w:w="2093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4287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Знакомство с профессией пожарного. Встреча с сотрудником МЧС.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А.Х.Саетова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7E7819" w:rsidRPr="00FD3D64" w:rsidTr="00FD3D64">
        <w:tc>
          <w:tcPr>
            <w:tcW w:w="2093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287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spellStart"/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– методических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фильмов «Ёлка, ёлочка, зажги безопасные огни», «Первичные средства пожаротушения»</w:t>
            </w:r>
          </w:p>
        </w:tc>
        <w:tc>
          <w:tcPr>
            <w:tcW w:w="3191" w:type="dxa"/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А.Х.Саетова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7E7819" w:rsidRPr="00FD3D64" w:rsidTr="00FD3D64">
        <w:trPr>
          <w:trHeight w:val="210"/>
        </w:trPr>
        <w:tc>
          <w:tcPr>
            <w:tcW w:w="2093" w:type="dxa"/>
            <w:tcBorders>
              <w:bottom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287" w:type="dxa"/>
            <w:tcBorders>
              <w:bottom w:val="single" w:sz="4" w:space="0" w:color="auto"/>
            </w:tcBorders>
          </w:tcPr>
          <w:p w:rsidR="007E7819" w:rsidRPr="00FD3D64" w:rsidRDefault="00FD3D64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Информационный час «Изучение правил </w:t>
            </w:r>
            <w:proofErr w:type="spellStart"/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пожарно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– прикладного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спорта»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А.Х.Саетова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819" w:rsidRPr="00FD3D64" w:rsidRDefault="00FD3D64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Учитель ОБЖ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Гимазов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Н.Ф.</w:t>
            </w:r>
          </w:p>
        </w:tc>
      </w:tr>
      <w:tr w:rsidR="007E7819" w:rsidRPr="00FD3D64" w:rsidTr="00FD3D64">
        <w:trPr>
          <w:trHeight w:val="150"/>
        </w:trPr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287" w:type="dxa"/>
            <w:tcBorders>
              <w:top w:val="single" w:sz="4" w:space="0" w:color="auto"/>
              <w:bottom w:val="single" w:sz="4" w:space="0" w:color="auto"/>
            </w:tcBorders>
          </w:tcPr>
          <w:p w:rsidR="007E7819" w:rsidRPr="00FD3D64" w:rsidRDefault="00FD3D64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Викторина «Не допускай пожара!»</w:t>
            </w:r>
          </w:p>
        </w:tc>
        <w:tc>
          <w:tcPr>
            <w:tcW w:w="3191" w:type="dxa"/>
            <w:tcBorders>
              <w:top w:val="single" w:sz="4" w:space="0" w:color="auto"/>
              <w:bottom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А.Х.Саетова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  <w:tr w:rsidR="007E7819" w:rsidRPr="00FD3D64" w:rsidTr="00FD3D64">
        <w:trPr>
          <w:trHeight w:val="157"/>
        </w:trPr>
        <w:tc>
          <w:tcPr>
            <w:tcW w:w="2093" w:type="dxa"/>
            <w:tcBorders>
              <w:top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287" w:type="dxa"/>
            <w:tcBorders>
              <w:top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Профилактическая беседа перед летними каникулами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Зам по ВР </w:t>
            </w: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А.Х.Саетова</w:t>
            </w:r>
            <w:proofErr w:type="spell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E7819" w:rsidRPr="00FD3D64" w:rsidRDefault="007E7819" w:rsidP="007E78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FD3D64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</w:p>
        </w:tc>
      </w:tr>
    </w:tbl>
    <w:p w:rsidR="007E7819" w:rsidRPr="00FD3D64" w:rsidRDefault="007E7819" w:rsidP="007E78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7819" w:rsidRPr="00FD3D64" w:rsidRDefault="007E7819" w:rsidP="007E78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7819" w:rsidRPr="00FD3D64" w:rsidRDefault="007E7819" w:rsidP="007E78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7819" w:rsidRPr="00FD3D64" w:rsidRDefault="007E7819" w:rsidP="007E78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E7819" w:rsidRPr="00FD3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7819"/>
    <w:rsid w:val="007E7819"/>
    <w:rsid w:val="00FD3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78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2016-10-11T08:57:00Z</dcterms:created>
  <dcterms:modified xsi:type="dcterms:W3CDTF">2016-10-11T09:11:00Z</dcterms:modified>
</cp:coreProperties>
</file>